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5A1DA2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5A1DA2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5A1DA2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>4</w:t>
      </w:r>
      <w:r w:rsidR="00331C03" w:rsidRPr="005A1DA2">
        <w:rPr>
          <w:rFonts w:ascii="Times New Roman" w:hAnsi="Times New Roman" w:cs="Times New Roman"/>
          <w:b/>
          <w:sz w:val="24"/>
          <w:szCs w:val="24"/>
        </w:rPr>
        <w:t>9</w:t>
      </w:r>
      <w:r w:rsidRPr="005A1DA2">
        <w:rPr>
          <w:rFonts w:ascii="Times New Roman" w:hAnsi="Times New Roman" w:cs="Times New Roman"/>
          <w:b/>
          <w:sz w:val="24"/>
          <w:szCs w:val="24"/>
        </w:rPr>
        <w:t>.02.0</w:t>
      </w:r>
      <w:r w:rsidR="00C44FAD" w:rsidRPr="005A1DA2">
        <w:rPr>
          <w:rFonts w:ascii="Times New Roman" w:hAnsi="Times New Roman" w:cs="Times New Roman"/>
          <w:b/>
          <w:sz w:val="24"/>
          <w:szCs w:val="24"/>
        </w:rPr>
        <w:t>1</w:t>
      </w:r>
      <w:r w:rsidR="00581CC3" w:rsidRPr="005A1DA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4FAD" w:rsidRPr="005A1DA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581CC3" w:rsidRPr="005A1DA2">
        <w:rPr>
          <w:rFonts w:ascii="Times New Roman" w:hAnsi="Times New Roman" w:cs="Times New Roman"/>
          <w:b/>
          <w:sz w:val="24"/>
          <w:szCs w:val="24"/>
        </w:rPr>
        <w:t>»</w:t>
      </w:r>
      <w:r w:rsidRPr="005A1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339" w:rsidRPr="005A1DA2" w:rsidRDefault="0084436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A2">
        <w:rPr>
          <w:rFonts w:ascii="Times New Roman" w:hAnsi="Times New Roman" w:cs="Times New Roman"/>
          <w:b/>
          <w:sz w:val="24"/>
          <w:szCs w:val="24"/>
        </w:rPr>
        <w:t>квалификация «Учитель физической культуры</w:t>
      </w:r>
      <w:r w:rsidR="005A1DA2" w:rsidRPr="005A1DA2">
        <w:rPr>
          <w:rFonts w:ascii="Times New Roman" w:hAnsi="Times New Roman" w:cs="Times New Roman"/>
          <w:b/>
          <w:sz w:val="24"/>
          <w:szCs w:val="24"/>
        </w:rPr>
        <w:t>»</w:t>
      </w:r>
    </w:p>
    <w:p w:rsidR="005A1DA2" w:rsidRPr="005A1DA2" w:rsidRDefault="005A1DA2" w:rsidP="005A1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DA2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p w:rsidR="00581CC3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72"/>
        <w:gridCol w:w="1479"/>
        <w:gridCol w:w="1559"/>
        <w:gridCol w:w="1843"/>
        <w:gridCol w:w="1418"/>
        <w:gridCol w:w="3969"/>
        <w:gridCol w:w="1021"/>
        <w:gridCol w:w="1955"/>
        <w:gridCol w:w="2127"/>
      </w:tblGrid>
      <w:tr w:rsidR="003B0184" w:rsidRPr="003B0184" w:rsidTr="003B0184">
        <w:trPr>
          <w:trHeight w:val="145"/>
        </w:trPr>
        <w:tc>
          <w:tcPr>
            <w:tcW w:w="472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9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843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418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969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021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955" w:type="dxa"/>
          </w:tcPr>
          <w:p w:rsidR="00080D94" w:rsidRPr="003B0184" w:rsidRDefault="003B0184" w:rsidP="003B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127" w:type="dxa"/>
          </w:tcPr>
          <w:p w:rsidR="00080D94" w:rsidRPr="003B0184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8332D7" w:rsidRPr="003B0184" w:rsidTr="003B0184">
        <w:trPr>
          <w:trHeight w:val="145"/>
        </w:trPr>
        <w:tc>
          <w:tcPr>
            <w:tcW w:w="472" w:type="dxa"/>
          </w:tcPr>
          <w:p w:rsidR="008332D7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8332D7" w:rsidRPr="003B0184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Вахрушев Сергей Аркадьевич</w:t>
            </w:r>
          </w:p>
        </w:tc>
        <w:tc>
          <w:tcPr>
            <w:tcW w:w="1559" w:type="dxa"/>
          </w:tcPr>
          <w:p w:rsidR="008332D7" w:rsidRPr="003B0184" w:rsidRDefault="008332D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8332D7" w:rsidRPr="003B0184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(преподаватель физической культуры. Тренер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специальности «Физическая культура»,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юрист по специальности «Юриспруденция»</w:t>
            </w:r>
          </w:p>
        </w:tc>
        <w:tc>
          <w:tcPr>
            <w:tcW w:w="1418" w:type="dxa"/>
          </w:tcPr>
          <w:p w:rsidR="008332D7" w:rsidRPr="003B0184" w:rsidRDefault="008332D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8332D7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физической культуры в условиях реализации ФГОС нового поколения</w:t>
            </w:r>
          </w:p>
          <w:p w:rsidR="008332D7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ч, 2020 г.)</w:t>
            </w:r>
            <w:r w:rsidR="001A0B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«Введение обновленных ФГОС основного общего образования» </w:t>
            </w:r>
          </w:p>
          <w:p w:rsidR="008332D7" w:rsidRDefault="008332D7" w:rsidP="0083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часов, 2022 г.)</w:t>
            </w:r>
            <w:r w:rsidR="001A0B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 (16 ч., 2023 г.)</w:t>
            </w:r>
            <w:r w:rsidR="001A0B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«Вопросы гражданской обороны и защиты от чрезвычайных ситуаций» </w:t>
            </w:r>
            <w:r w:rsidR="00534935">
              <w:rPr>
                <w:rFonts w:ascii="Times New Roman" w:hAnsi="Times New Roman" w:cs="Times New Roman"/>
                <w:sz w:val="20"/>
                <w:szCs w:val="20"/>
              </w:rPr>
              <w:t>(56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 г.)</w:t>
            </w:r>
          </w:p>
          <w:p w:rsidR="0014610E" w:rsidRDefault="00077B22" w:rsidP="0014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4610E" w:rsidRPr="006C1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рофессиональная переподготовка </w:t>
            </w:r>
            <w:r w:rsidR="0014610E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«Менеджмент в образовании» с присвоением квалификации «Руководитель образовательной организации» </w:t>
            </w:r>
          </w:p>
          <w:p w:rsidR="0014610E" w:rsidRPr="003B0184" w:rsidRDefault="0014610E" w:rsidP="0014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(260 ч., 2020 г.)</w:t>
            </w:r>
          </w:p>
        </w:tc>
        <w:tc>
          <w:tcPr>
            <w:tcW w:w="1021" w:type="dxa"/>
          </w:tcPr>
          <w:p w:rsidR="008332D7" w:rsidRPr="003B0184" w:rsidRDefault="008332D7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:rsidR="008332D7" w:rsidRPr="003B0184" w:rsidRDefault="008332D7" w:rsidP="003B01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7" w:type="dxa"/>
          </w:tcPr>
          <w:p w:rsidR="008332D7" w:rsidRPr="00F40632" w:rsidRDefault="000D307F" w:rsidP="0074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632">
              <w:rPr>
                <w:rFonts w:ascii="Times New Roman" w:hAnsi="Times New Roman" w:cs="Times New Roman"/>
              </w:rPr>
              <w:t xml:space="preserve">МДК.01.01 Методика обучения </w:t>
            </w:r>
            <w:r w:rsidR="003A00A1">
              <w:rPr>
                <w:rFonts w:ascii="Times New Roman" w:hAnsi="Times New Roman" w:cs="Times New Roman"/>
              </w:rPr>
              <w:t>по предмету «Физическая культура»</w:t>
            </w:r>
          </w:p>
        </w:tc>
      </w:tr>
      <w:tr w:rsidR="003B0184" w:rsidRPr="003B0184" w:rsidTr="003B0184">
        <w:trPr>
          <w:trHeight w:val="1683"/>
        </w:trPr>
        <w:tc>
          <w:tcPr>
            <w:tcW w:w="472" w:type="dxa"/>
          </w:tcPr>
          <w:p w:rsidR="003B0184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9" w:type="dxa"/>
          </w:tcPr>
          <w:p w:rsidR="003B0184" w:rsidRPr="003B0184" w:rsidRDefault="003B0184" w:rsidP="006A4531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Высшее (экономист, "Бухгалтерский учет, анализ и аудит")</w:t>
            </w:r>
          </w:p>
        </w:tc>
        <w:tc>
          <w:tcPr>
            <w:tcW w:w="1418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ОУ. Информационная безопасность» (32 ч.,2022г.); «Организационно-методическая компетентность педагога при реализации рабочих программ воспитания СПО» (40 ч., 2022 г.); «Методика преподавания в условиях дистанционного обучения» (40 ч., 2022 г.); </w:t>
            </w:r>
            <w:r w:rsidR="00A45ECB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«Математика: теория и методика преподавания в образовательной организации»,  квалификация - учитель  математики,  (300 ч., 2019 г.).</w:t>
            </w:r>
          </w:p>
        </w:tc>
        <w:tc>
          <w:tcPr>
            <w:tcW w:w="1021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DF55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955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2127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ОУДБ.02  Математика.</w:t>
            </w:r>
          </w:p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3B0184" w:rsidRPr="003B0184" w:rsidRDefault="003B0184" w:rsidP="003B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ОУДВ.12 Основы профессионального самоопределения</w:t>
            </w:r>
          </w:p>
        </w:tc>
      </w:tr>
      <w:tr w:rsidR="003B0184" w:rsidRPr="003B0184" w:rsidTr="003B0184">
        <w:trPr>
          <w:trHeight w:val="834"/>
        </w:trPr>
        <w:tc>
          <w:tcPr>
            <w:tcW w:w="472" w:type="dxa"/>
          </w:tcPr>
          <w:p w:rsidR="003B0184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559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418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969" w:type="dxa"/>
          </w:tcPr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</w:t>
            </w:r>
            <w:r w:rsidR="003A00A1">
              <w:rPr>
                <w:rFonts w:ascii="Times New Roman" w:hAnsi="Times New Roman" w:cs="Times New Roman"/>
                <w:sz w:val="20"/>
                <w:szCs w:val="20"/>
              </w:rPr>
              <w:t xml:space="preserve">нная безопасность» (32 ч., 2022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г.); 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3B018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"Иностранный язык", квалификация -  учитель английского языка,  2015 г.;                                                                     преподаватель по направлению "Профессиональное образование", 500 ч., 2022 г.)  </w:t>
            </w:r>
          </w:p>
        </w:tc>
        <w:tc>
          <w:tcPr>
            <w:tcW w:w="1021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955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127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ОУДБ.01 Иностранный язык</w:t>
            </w:r>
          </w:p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ОГСЭ. Иностранный язык</w:t>
            </w:r>
          </w:p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184" w:rsidRPr="003B0184" w:rsidTr="003B0184">
        <w:trPr>
          <w:trHeight w:val="834"/>
        </w:trPr>
        <w:tc>
          <w:tcPr>
            <w:tcW w:w="472" w:type="dxa"/>
          </w:tcPr>
          <w:p w:rsidR="003B0184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Красноперова Полина Андреевна</w:t>
            </w:r>
          </w:p>
        </w:tc>
        <w:tc>
          <w:tcPr>
            <w:tcW w:w="1559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Руководитель   физического воспитания, преподаватель</w:t>
            </w:r>
          </w:p>
        </w:tc>
        <w:tc>
          <w:tcPr>
            <w:tcW w:w="1843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 ("Физическая культура", бакалавр)</w:t>
            </w:r>
          </w:p>
        </w:tc>
        <w:tc>
          <w:tcPr>
            <w:tcW w:w="1418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«Профилактика травматизма и обеспечение безопасности при проведении учебно-тренировочных мероприятий со спортсменами» (72 ч., 2023 г.);</w:t>
            </w:r>
          </w:p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("Тренер по избранному виду спорта", 260 ч., 2020 г.)</w:t>
            </w:r>
          </w:p>
        </w:tc>
        <w:tc>
          <w:tcPr>
            <w:tcW w:w="1021" w:type="dxa"/>
          </w:tcPr>
          <w:p w:rsidR="003B0184" w:rsidRPr="003B0184" w:rsidRDefault="00A51EC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0184"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955" w:type="dxa"/>
          </w:tcPr>
          <w:p w:rsidR="003B0184" w:rsidRPr="003B0184" w:rsidRDefault="00E70115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7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4B7036">
              <w:rPr>
                <w:rFonts w:ascii="Times New Roman" w:hAnsi="Times New Roman" w:cs="Times New Roman"/>
                <w:sz w:val="20"/>
                <w:szCs w:val="20"/>
              </w:rPr>
              <w:t>Б.03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  <w:r w:rsidR="004B7036"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036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  <w:r w:rsidR="004B7036" w:rsidRPr="003B0184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</w:tc>
      </w:tr>
      <w:tr w:rsidR="003B0184" w:rsidRPr="003B0184" w:rsidTr="003B0184">
        <w:trPr>
          <w:trHeight w:val="834"/>
        </w:trPr>
        <w:tc>
          <w:tcPr>
            <w:tcW w:w="472" w:type="dxa"/>
          </w:tcPr>
          <w:p w:rsidR="003B0184" w:rsidRPr="003B0184" w:rsidRDefault="001170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559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(«Менеджмент», менеджер; «Физическая культура и спорт», преподаватель физической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культуры, тренер) </w:t>
            </w:r>
          </w:p>
        </w:tc>
        <w:tc>
          <w:tcPr>
            <w:tcW w:w="1418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 2023 г.</w:t>
            </w:r>
          </w:p>
        </w:tc>
        <w:tc>
          <w:tcPr>
            <w:tcW w:w="3969" w:type="dxa"/>
          </w:tcPr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</w:t>
            </w:r>
            <w:r w:rsidR="00DC60B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(72 ч., 2020 г.); «Антитеррористическая безопасность ОУ. Информационная безопасность» (32 ч.,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г.); «Организационно-методическая компетентность педагога при реализации рабочих программ воспитания в СПО» (40 ч., 2022 г.</w:t>
            </w:r>
            <w:proofErr w:type="gramStart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);  «</w:t>
            </w:r>
            <w:proofErr w:type="gramEnd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демонстрационного экзамена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г.); </w:t>
            </w:r>
            <w:r w:rsidRPr="003B018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профессионального цикла» (500 ч., 2022 г.);</w:t>
            </w:r>
          </w:p>
          <w:p w:rsidR="003B0184" w:rsidRPr="003B0184" w:rsidRDefault="003B0184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«Инструктор-методист спортивной школы» (250 ч., 2022 г.)</w:t>
            </w:r>
          </w:p>
        </w:tc>
        <w:tc>
          <w:tcPr>
            <w:tcW w:w="1021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лет </w:t>
            </w:r>
          </w:p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B0184" w:rsidRPr="003B0184" w:rsidRDefault="003B0184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127" w:type="dxa"/>
          </w:tcPr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физической культуры </w:t>
            </w:r>
          </w:p>
          <w:p w:rsidR="003B0184" w:rsidRPr="003B0184" w:rsidRDefault="003B0184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036" w:rsidRPr="003B0184" w:rsidTr="003B0184">
        <w:trPr>
          <w:trHeight w:val="834"/>
        </w:trPr>
        <w:tc>
          <w:tcPr>
            <w:tcW w:w="472" w:type="dxa"/>
          </w:tcPr>
          <w:p w:rsidR="004B7036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79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Луковникова Ольга Юрьевна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языка и литературы средней школы по   специальности " Русский язык и литература")</w:t>
            </w:r>
          </w:p>
        </w:tc>
        <w:tc>
          <w:tcPr>
            <w:tcW w:w="1418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2021 г.,  кандидат  филологических наук</w:t>
            </w:r>
          </w:p>
        </w:tc>
        <w:tc>
          <w:tcPr>
            <w:tcW w:w="3969" w:type="dxa"/>
          </w:tcPr>
          <w:p w:rsidR="004B7036" w:rsidRPr="00DF2FF1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преподавания русского языка и литературы в организациях среднего профессионального образования с учетом требований ФГОС СПО и </w:t>
            </w:r>
            <w:proofErr w:type="spell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педагога» (144 ч., 2020 г.);  «Организация процесса обучения русскому языку в условиях реализации ФГОС среднего общего образования» (108 ч., 2020 г.); 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2022г.)     </w:t>
            </w:r>
          </w:p>
        </w:tc>
        <w:tc>
          <w:tcPr>
            <w:tcW w:w="1021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955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2127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036" w:rsidRPr="003B0184" w:rsidTr="003B0184">
        <w:trPr>
          <w:trHeight w:val="834"/>
        </w:trPr>
        <w:tc>
          <w:tcPr>
            <w:tcW w:w="472" w:type="dxa"/>
          </w:tcPr>
          <w:p w:rsidR="004B7036" w:rsidRPr="00DF2FF1" w:rsidRDefault="001170BA" w:rsidP="00C0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Константин Александрович</w:t>
            </w:r>
          </w:p>
        </w:tc>
        <w:tc>
          <w:tcPr>
            <w:tcW w:w="1559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магистр по направлению 42.04.02 Журналистика</w:t>
            </w:r>
          </w:p>
        </w:tc>
        <w:tc>
          <w:tcPr>
            <w:tcW w:w="1418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4B7036" w:rsidRDefault="004B7036" w:rsidP="00C02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«Школа современного преподавателя: ИКТ-технологии. Цифровая дидактика» (20 ч.. 2021г.); «Тренинг технологических проектов в сфере предпринимательства» (24 ч., 2022г.); </w:t>
            </w:r>
          </w:p>
          <w:p w:rsidR="004B7036" w:rsidRPr="00DF2FF1" w:rsidRDefault="004B7036" w:rsidP="00C02A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04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«Экономика и управление организацией» (2017 г.)</w:t>
            </w:r>
          </w:p>
        </w:tc>
        <w:tc>
          <w:tcPr>
            <w:tcW w:w="1021" w:type="dxa"/>
          </w:tcPr>
          <w:p w:rsidR="004B7036" w:rsidRPr="00DF2FF1" w:rsidRDefault="004B7036" w:rsidP="00C0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4B7036" w:rsidRPr="00DF2FF1" w:rsidRDefault="004B7036" w:rsidP="00C0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7" w:type="dxa"/>
          </w:tcPr>
          <w:p w:rsidR="004B7036" w:rsidRPr="00DF2FF1" w:rsidRDefault="004B7036" w:rsidP="00C0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и управления в образовании</w:t>
            </w:r>
          </w:p>
        </w:tc>
      </w:tr>
      <w:tr w:rsidR="004B7036" w:rsidRPr="003B0184" w:rsidTr="003B0184">
        <w:trPr>
          <w:trHeight w:val="834"/>
        </w:trPr>
        <w:tc>
          <w:tcPr>
            <w:tcW w:w="472" w:type="dxa"/>
          </w:tcPr>
          <w:p w:rsidR="004B7036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Марамыгин Руслан Анатольевич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 по физической культуре по специальности "Физическая культура")</w:t>
            </w:r>
          </w:p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 - обучение в ФГБУ ВО "Пермский государственный гуманитарно-педагогический университет", 2020-2024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3969" w:type="dxa"/>
          </w:tcPr>
          <w:p w:rsidR="005812E5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. Информационная безопасность» (32 ч.,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г.);</w:t>
            </w:r>
          </w:p>
          <w:p w:rsidR="005812E5" w:rsidRPr="00DF2FF1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спортивными проектами «Эксплуатация спортивных сооружений» (8 ч., 2022 г.)</w:t>
            </w:r>
          </w:p>
          <w:p w:rsidR="005812E5" w:rsidRPr="00DF2FF1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«Организационно-методическая компетентность педагога при реализации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программ воспитания в СПО» (40 ч., 2022 г.);    </w:t>
            </w:r>
          </w:p>
          <w:p w:rsidR="005812E5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г.).; «Современные подходы в учебно-тренировочном процессе по виду спорта «легкая атлетика» (20 ч., 2023 г.)</w:t>
            </w:r>
          </w:p>
          <w:p w:rsidR="00DC60BA" w:rsidRPr="00DF2FF1" w:rsidRDefault="005812E5" w:rsidP="00581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Антидопинговое обеспечение и оказание первой помощи в тренировочном процессе»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(16 ч., 2023 г.)</w:t>
            </w:r>
          </w:p>
        </w:tc>
        <w:tc>
          <w:tcPr>
            <w:tcW w:w="1021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955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7" w:type="dxa"/>
          </w:tcPr>
          <w:p w:rsidR="004B7036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Туризм </w:t>
            </w:r>
          </w:p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Лыжный спорт</w:t>
            </w:r>
          </w:p>
        </w:tc>
      </w:tr>
      <w:tr w:rsidR="004B7036" w:rsidRPr="003B0184" w:rsidTr="003B0184">
        <w:trPr>
          <w:trHeight w:val="834"/>
        </w:trPr>
        <w:tc>
          <w:tcPr>
            <w:tcW w:w="472" w:type="dxa"/>
          </w:tcPr>
          <w:p w:rsidR="004B7036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79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Маркова Валерия Сергеевна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 по направлению подготовки  37.03.01 Психология)</w:t>
            </w:r>
          </w:p>
        </w:tc>
        <w:tc>
          <w:tcPr>
            <w:tcW w:w="1418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тренер-преподаватель, 2023 г.</w:t>
            </w:r>
          </w:p>
        </w:tc>
        <w:tc>
          <w:tcPr>
            <w:tcW w:w="3969" w:type="dxa"/>
          </w:tcPr>
          <w:p w:rsidR="004B7036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технологии в процессе подготовки спортсменов» (32 ч., 2021 г.);</w:t>
            </w:r>
          </w:p>
          <w:p w:rsidR="00DC60BA" w:rsidRDefault="00DC60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2">
              <w:rPr>
                <w:rFonts w:ascii="Times New Roman" w:hAnsi="Times New Roman" w:cs="Times New Roman"/>
                <w:sz w:val="20"/>
                <w:szCs w:val="20"/>
              </w:rPr>
              <w:t>Антидопинговое обеспечение и оказание первой помощи в тренировочном процессе (16 ч., 2023 г.);</w:t>
            </w:r>
          </w:p>
          <w:p w:rsidR="00217C5D" w:rsidRPr="00DF2FF1" w:rsidRDefault="00217C5D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при проведении спортивных мероприятий» (16 ч., 2023 г.);</w:t>
            </w:r>
          </w:p>
          <w:p w:rsidR="004B7036" w:rsidRPr="00DF2FF1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Тренер по виду спорта (игровые виды спорта),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(724 ч., 2022 г.)</w:t>
            </w:r>
          </w:p>
        </w:tc>
        <w:tc>
          <w:tcPr>
            <w:tcW w:w="1021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127" w:type="dxa"/>
          </w:tcPr>
          <w:p w:rsidR="004B7036" w:rsidRPr="003B0184" w:rsidRDefault="004B7036" w:rsidP="004B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портивные игры</w:t>
            </w:r>
          </w:p>
        </w:tc>
      </w:tr>
      <w:tr w:rsidR="004B7036" w:rsidRPr="003B0184" w:rsidTr="003B0184">
        <w:trPr>
          <w:trHeight w:val="561"/>
        </w:trPr>
        <w:tc>
          <w:tcPr>
            <w:tcW w:w="472" w:type="dxa"/>
          </w:tcPr>
          <w:p w:rsidR="004B7036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559" w:type="dxa"/>
          </w:tcPr>
          <w:p w:rsidR="004B7036" w:rsidRPr="00DF2FF1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036" w:rsidRPr="00DF2FF1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2025F1" w:rsidRDefault="004B7036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физики и электротехники в профессиональных образовательных организациях» (40 ч., 2020 г.);</w:t>
            </w:r>
            <w:r w:rsidR="002025F1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Трудоустройство выпускников: технологии и методики работы ЦСТВ», </w:t>
            </w:r>
          </w:p>
          <w:p w:rsidR="004B7036" w:rsidRPr="003B0184" w:rsidRDefault="002025F1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часа, 2023 г.)</w:t>
            </w:r>
          </w:p>
          <w:p w:rsidR="004B7036" w:rsidRPr="003B0184" w:rsidRDefault="004B7036" w:rsidP="00EE5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5F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организации», преподаватель метрологии, стандартизации и </w:t>
            </w:r>
            <w:proofErr w:type="gramStart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сертификации,  (</w:t>
            </w:r>
            <w:proofErr w:type="gramEnd"/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600 ч., 2018 г.).; </w:t>
            </w:r>
          </w:p>
          <w:p w:rsidR="001B2B24" w:rsidRPr="003B0184" w:rsidRDefault="004B7036" w:rsidP="002D7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«Обществознание: теория и методика преподавания в образовательной организации», учитель обществознания</w:t>
            </w:r>
            <w:r w:rsidR="002D785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2D7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A00A1">
              <w:rPr>
                <w:rFonts w:ascii="Times New Roman" w:hAnsi="Times New Roman" w:cs="Times New Roman"/>
                <w:sz w:val="20"/>
                <w:szCs w:val="20"/>
              </w:rPr>
              <w:t xml:space="preserve">300 ч., 2019 г.) </w:t>
            </w:r>
          </w:p>
        </w:tc>
        <w:tc>
          <w:tcPr>
            <w:tcW w:w="1021" w:type="dxa"/>
          </w:tcPr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955" w:type="dxa"/>
          </w:tcPr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127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4B7036" w:rsidRPr="003B0184" w:rsidRDefault="004B7036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036" w:rsidRPr="003B0184" w:rsidTr="003B0184">
        <w:trPr>
          <w:trHeight w:val="834"/>
        </w:trPr>
        <w:tc>
          <w:tcPr>
            <w:tcW w:w="472" w:type="dxa"/>
          </w:tcPr>
          <w:p w:rsidR="004B7036" w:rsidRPr="003B0184" w:rsidRDefault="001170BA" w:rsidP="0016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79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Пастухова Лариса Анатольевна</w:t>
            </w:r>
          </w:p>
        </w:tc>
        <w:tc>
          <w:tcPr>
            <w:tcW w:w="1559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 биологии и химии)</w:t>
            </w:r>
          </w:p>
        </w:tc>
        <w:tc>
          <w:tcPr>
            <w:tcW w:w="1418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4B7036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«Мотивированный педагог-мотивированный обучающийся» (40 ч., 2023 г.)</w:t>
            </w:r>
            <w:r w:rsidR="00F51E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1E5A" w:rsidRPr="00CD794B" w:rsidRDefault="00F51E5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(биология)» (16 часов, 2024 г.)</w:t>
            </w:r>
          </w:p>
        </w:tc>
        <w:tc>
          <w:tcPr>
            <w:tcW w:w="1021" w:type="dxa"/>
          </w:tcPr>
          <w:p w:rsidR="004B7036" w:rsidRPr="00CD794B" w:rsidRDefault="00E70115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4B7036" w:rsidRPr="00CD794B" w:rsidRDefault="00E70115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B7036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7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ПП.02, ПП.03</w:t>
            </w:r>
          </w:p>
        </w:tc>
      </w:tr>
      <w:tr w:rsidR="004B7036" w:rsidRPr="003B0184" w:rsidTr="003B0184">
        <w:trPr>
          <w:trHeight w:val="834"/>
        </w:trPr>
        <w:tc>
          <w:tcPr>
            <w:tcW w:w="472" w:type="dxa"/>
          </w:tcPr>
          <w:p w:rsidR="004B7036" w:rsidRPr="003B0184" w:rsidRDefault="001170BA" w:rsidP="00110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9" w:type="dxa"/>
          </w:tcPr>
          <w:p w:rsidR="004B7036" w:rsidRPr="003B0184" w:rsidRDefault="004B7036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559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7036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(биолог).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"Педагогическое образование"</w:t>
            </w:r>
            <w:r w:rsidR="00D272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7228" w:rsidRPr="00CD794B" w:rsidRDefault="00D27228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по научной специальности 5.8.5 Теория и методика спорта, 2023-2026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4B7036" w:rsidRPr="00CD794B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</w:t>
            </w:r>
            <w:r w:rsidR="00FF4DDD">
              <w:rPr>
                <w:rFonts w:ascii="Times New Roman" w:hAnsi="Times New Roman" w:cs="Times New Roman"/>
                <w:sz w:val="20"/>
                <w:szCs w:val="20"/>
              </w:rPr>
              <w:t>грамм воспитания в СПО»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(40 ч., 2022 г.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  <w:r w:rsidR="00FB34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FB340F">
              <w:rPr>
                <w:rFonts w:ascii="Times New Roman" w:hAnsi="Times New Roman" w:cs="Times New Roman"/>
                <w:sz w:val="20"/>
                <w:szCs w:val="20"/>
              </w:rPr>
              <w:t>Законы формирования навыков. Принципы и методы обучения двигательным действиям. Технология исправления ошибок в технике выполнения двигательных действий» (16 ч., 2023 г.)</w:t>
            </w:r>
          </w:p>
          <w:p w:rsidR="00FB340F" w:rsidRDefault="004B7036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«Физкультурно-оздоровительная и спортивно-массовая работа с населением» (инструктор по спорту, специалис</w:t>
            </w:r>
            <w:r w:rsidR="00FB340F">
              <w:rPr>
                <w:rFonts w:ascii="Times New Roman" w:hAnsi="Times New Roman" w:cs="Times New Roman"/>
                <w:sz w:val="20"/>
                <w:szCs w:val="20"/>
              </w:rPr>
              <w:t xml:space="preserve">т центра тестирования ВФСК ГТО), </w:t>
            </w:r>
          </w:p>
          <w:p w:rsidR="00A10F54" w:rsidRPr="00CD794B" w:rsidRDefault="00FB340F" w:rsidP="00FF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часов, 2020 г.</w:t>
            </w:r>
          </w:p>
        </w:tc>
        <w:tc>
          <w:tcPr>
            <w:tcW w:w="1021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955" w:type="dxa"/>
          </w:tcPr>
          <w:p w:rsidR="004B7036" w:rsidRPr="00CD794B" w:rsidRDefault="004B703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127" w:type="dxa"/>
          </w:tcPr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Анатомия.</w:t>
            </w:r>
          </w:p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иомеханик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B7036" w:rsidRPr="00CD794B" w:rsidRDefault="004B7036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Физиология с основами биохимии  </w:t>
            </w:r>
          </w:p>
          <w:p w:rsidR="004B7036" w:rsidRPr="00CD794B" w:rsidRDefault="004B7036" w:rsidP="006A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0F0" w:rsidRPr="003B0184" w:rsidTr="003B0184">
        <w:trPr>
          <w:trHeight w:val="819"/>
        </w:trPr>
        <w:tc>
          <w:tcPr>
            <w:tcW w:w="472" w:type="dxa"/>
          </w:tcPr>
          <w:p w:rsidR="00F370F0" w:rsidRPr="003B0184" w:rsidRDefault="001170BA" w:rsidP="0016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418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 (72 ч., 2020 г.);                              «Технология оказания экстренной психологической помощи и самопомощи» (144 ч., 2021г.); «Инклюзивное образование: особенности обучения студентов с ОВЗ в профессиональных образовательных организациях» (108 ч., 2022 г.);   «Антитеррористическая безопасность образовательного учреждения. Информационная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1998г.; «Профессиональное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(500 ч., 2022 г.) 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127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общения. 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Психология.</w:t>
            </w:r>
          </w:p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0F0" w:rsidRPr="00DF2FF1" w:rsidRDefault="00F370F0" w:rsidP="006A4531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F0" w:rsidRPr="003B0184" w:rsidTr="003B0184">
        <w:trPr>
          <w:trHeight w:val="834"/>
        </w:trPr>
        <w:tc>
          <w:tcPr>
            <w:tcW w:w="472" w:type="dxa"/>
          </w:tcPr>
          <w:p w:rsidR="00F370F0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</w:p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(инженер-системотехник, "Автоматизированные системы обработки информации и управления")</w:t>
            </w:r>
          </w:p>
        </w:tc>
        <w:tc>
          <w:tcPr>
            <w:tcW w:w="1418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969" w:type="dxa"/>
          </w:tcPr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образования" (72 ч., 2020 г.); «Инклюзивное образование: особенности обучения студентов с ОВЗ в профессиональных образовательных организациях» (108 ч., 2022 г.); «Использование электронного журнала ЭПОС.СПО в образовательной деятельности преподавателя и куратора» (32 ч., 2022);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 профессионального обучения (2017 г.)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2127" w:type="dxa"/>
          </w:tcPr>
          <w:p w:rsidR="00F370F0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  Информатика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F370F0" w:rsidRPr="003B0184" w:rsidTr="003B0184">
        <w:trPr>
          <w:trHeight w:val="834"/>
        </w:trPr>
        <w:tc>
          <w:tcPr>
            <w:tcW w:w="472" w:type="dxa"/>
          </w:tcPr>
          <w:p w:rsidR="00F370F0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(преподаватель-организатор 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418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«Адаптивная физическая культура: физкультурно-оздоровительные мероприятия, спорт» (72 ч., 2022г.);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</w:p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Адаптивная физическая культура и спорт» </w:t>
            </w:r>
            <w:r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присвоением квалификации «Тренер по адаптивной физической культуре и спорту»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2022г.)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127" w:type="dxa"/>
          </w:tcPr>
          <w:p w:rsidR="00F370F0" w:rsidRPr="003B0184" w:rsidRDefault="00F370F0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физического воспитания.</w:t>
            </w:r>
          </w:p>
          <w:p w:rsidR="00F370F0" w:rsidRPr="003B0184" w:rsidRDefault="00F370F0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контроля, лечебной физической культуры и массажа.</w:t>
            </w:r>
          </w:p>
          <w:p w:rsidR="00F370F0" w:rsidRPr="003B0184" w:rsidRDefault="00F370F0" w:rsidP="00346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  <w:p w:rsidR="00F370F0" w:rsidRPr="003B0184" w:rsidRDefault="00F370F0" w:rsidP="00F3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F0" w:rsidRPr="003B0184" w:rsidTr="003B0184">
        <w:trPr>
          <w:trHeight w:val="834"/>
        </w:trPr>
        <w:tc>
          <w:tcPr>
            <w:tcW w:w="472" w:type="dxa"/>
          </w:tcPr>
          <w:p w:rsidR="00F370F0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(менеджер социально-культурной деятельности по специальности «Социально-культурная деятельность»)</w:t>
            </w:r>
          </w:p>
        </w:tc>
        <w:tc>
          <w:tcPr>
            <w:tcW w:w="1418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:rsidR="00F370F0" w:rsidRDefault="00F370F0" w:rsidP="00F370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2022г.);  «Организационно-методическая компетентность педагога при реализации рабочих программ воспитания в СПО»  (40 ч., 2022 г.); </w:t>
            </w:r>
          </w:p>
          <w:p w:rsidR="00F370F0" w:rsidRPr="00CD794B" w:rsidRDefault="00F370F0" w:rsidP="00F37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цикла" (500 ч., 30.06.2022 г.)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127" w:type="dxa"/>
          </w:tcPr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воспитательной работы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культуры.</w:t>
            </w:r>
          </w:p>
        </w:tc>
      </w:tr>
      <w:tr w:rsidR="00F370F0" w:rsidRPr="003B0184" w:rsidTr="003B0184">
        <w:trPr>
          <w:trHeight w:val="834"/>
        </w:trPr>
        <w:tc>
          <w:tcPr>
            <w:tcW w:w="472" w:type="dxa"/>
          </w:tcPr>
          <w:p w:rsidR="00F370F0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Ткачук Ольга Викторовна</w:t>
            </w:r>
          </w:p>
        </w:tc>
        <w:tc>
          <w:tcPr>
            <w:tcW w:w="155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(медицинская сестра), 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(«Социология», бакалавр)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69" w:type="dxa"/>
          </w:tcPr>
          <w:p w:rsidR="00F370F0" w:rsidRDefault="00F370F0" w:rsidP="00F370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«Антитеррористическая безопасность ОУ. Информационная безопасность» (32 ч., 2022г.);   «Организационно-методическая компетентность педагога при реализации рабочих программ воспитания в СПО»  (40 ч., 2022 г.);</w:t>
            </w:r>
          </w:p>
          <w:p w:rsidR="00F370F0" w:rsidRPr="00CD794B" w:rsidRDefault="00F370F0" w:rsidP="00F370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«Преподаватель профессионального цикла» (500 часов, 2022 г.)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127" w:type="dxa"/>
          </w:tcPr>
          <w:p w:rsidR="00F370F0" w:rsidRPr="003B0184" w:rsidRDefault="00F370F0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Естествознание.</w:t>
            </w:r>
          </w:p>
          <w:p w:rsidR="00F370F0" w:rsidRPr="003B0184" w:rsidRDefault="00F370F0" w:rsidP="00335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F370F0" w:rsidRPr="003B0184" w:rsidRDefault="00F370F0" w:rsidP="00F3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0F0" w:rsidRPr="003B0184" w:rsidTr="003B0184">
        <w:trPr>
          <w:trHeight w:val="546"/>
        </w:trPr>
        <w:tc>
          <w:tcPr>
            <w:tcW w:w="472" w:type="dxa"/>
          </w:tcPr>
          <w:p w:rsidR="00F370F0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 по эксплуатации автомобильной техники по специальности "Командная тактическая подготовка мотострелковых войск").</w:t>
            </w:r>
          </w:p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Юрист  по специальности "Юриспруденция"</w:t>
            </w:r>
          </w:p>
        </w:tc>
        <w:tc>
          <w:tcPr>
            <w:tcW w:w="1418" w:type="dxa"/>
          </w:tcPr>
          <w:p w:rsidR="00F370F0" w:rsidRPr="00CD794B" w:rsidRDefault="004B51A2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</w:t>
            </w:r>
            <w:r w:rsidR="00F370F0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</w:tcPr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должностных лиц и специалистов в области гражданской обороны, защиты населения и территорий от ЧС природного и техногенного характера» (72 ч.., 2020 г.); «Использование информационно-коммуникационных технологий для совершенствования профессиональной деятельности в системе </w:t>
            </w:r>
            <w:r w:rsidR="00405C9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(72 ч., 2020 г.);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ОУ. Информационная безопасность» (32 ч.,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2022г.); «Организационно-методическая компетентность педагога при реализации рабочих программ воспитания в СПО»  (40 ч., 2022 г.);   </w:t>
            </w:r>
          </w:p>
          <w:p w:rsidR="00BC10BF" w:rsidRDefault="00F370F0" w:rsidP="00BC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 «Программа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г.);</w:t>
            </w:r>
            <w:r w:rsidR="00BC10BF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в профессиональной деятельности» </w:t>
            </w:r>
          </w:p>
          <w:p w:rsidR="00F370F0" w:rsidRPr="00CD794B" w:rsidRDefault="00405C9A" w:rsidP="00BC10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ч., 2024 г.);</w:t>
            </w:r>
          </w:p>
          <w:p w:rsidR="00FE6BDC" w:rsidRPr="00CD794B" w:rsidRDefault="00F370F0" w:rsidP="00BC10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«Менеджер-профессионал»</w:t>
            </w:r>
            <w:r w:rsidR="009D376A" w:rsidRPr="009D3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«менеджмент» (520 ч., 2014 г.</w:t>
            </w:r>
            <w:r w:rsidR="009D376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образования», квалификация педагог профессионального образования (256 ч., 2020)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2127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F370F0" w:rsidRPr="003B0184" w:rsidTr="003B0184">
        <w:trPr>
          <w:trHeight w:val="546"/>
        </w:trPr>
        <w:tc>
          <w:tcPr>
            <w:tcW w:w="472" w:type="dxa"/>
          </w:tcPr>
          <w:p w:rsidR="00F370F0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Фролов Никита Сергеевич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 («Физическая культура», бакалавр)</w:t>
            </w:r>
          </w:p>
        </w:tc>
        <w:tc>
          <w:tcPr>
            <w:tcW w:w="1418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безопасность» (32 ч., 2022г.); «Современные подходы в учебно-тренировочном процессе по виду спорта «легкая атлетика» (20 ч., 2023 г.)</w:t>
            </w:r>
          </w:p>
          <w:p w:rsidR="00FA40A9" w:rsidRPr="00136D5F" w:rsidRDefault="00482146" w:rsidP="00FA4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реализации учебного модуля «самбо»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организациях" (40 ч., 2023 г.)</w:t>
            </w:r>
          </w:p>
          <w:p w:rsidR="00FA40A9" w:rsidRPr="00DF2FF1" w:rsidRDefault="00482146" w:rsidP="00FA4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Антидопинговое обеспечение и 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 в тренировочном процессе»</w:t>
            </w:r>
            <w:r w:rsidR="00FA40A9" w:rsidRPr="00136D5F">
              <w:rPr>
                <w:rFonts w:ascii="Times New Roman" w:hAnsi="Times New Roman" w:cs="Times New Roman"/>
                <w:sz w:val="20"/>
                <w:szCs w:val="20"/>
              </w:rPr>
              <w:t xml:space="preserve"> (16 ч., 2023 г.).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27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</w:tc>
      </w:tr>
      <w:tr w:rsidR="00F370F0" w:rsidRPr="003B0184" w:rsidTr="003B0184">
        <w:trPr>
          <w:trHeight w:val="546"/>
        </w:trPr>
        <w:tc>
          <w:tcPr>
            <w:tcW w:w="472" w:type="dxa"/>
          </w:tcPr>
          <w:p w:rsidR="00F370F0" w:rsidRPr="003B0184" w:rsidRDefault="001170BA" w:rsidP="0012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"Физическое воспитание")     </w:t>
            </w:r>
          </w:p>
        </w:tc>
        <w:tc>
          <w:tcPr>
            <w:tcW w:w="1418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категория., 2023 г.     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</w:t>
            </w:r>
            <w:r w:rsidR="00EC74A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(72 ч., 2020 г.); 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2022г.); «Организационно-методическая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компетентность педагога при реализации рабочих программ воспитания в СПО» (40 ч., 2022 г.); «Современные подходы в учебно-тренировочном процессе по виду спорта «легкая атлетика» (20 ч., 2023 г.); </w:t>
            </w:r>
          </w:p>
          <w:p w:rsidR="00F370F0" w:rsidRPr="00CD794B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500 часов, 2022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127" w:type="dxa"/>
          </w:tcPr>
          <w:p w:rsidR="00F370F0" w:rsidRPr="003B0184" w:rsidRDefault="00F370F0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Легкая атлетика.</w:t>
            </w:r>
          </w:p>
          <w:p w:rsidR="00F370F0" w:rsidRPr="003B0184" w:rsidRDefault="00F370F0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  <w:p w:rsidR="00F370F0" w:rsidRPr="003B0184" w:rsidRDefault="00F370F0" w:rsidP="00D1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</w:tr>
      <w:tr w:rsidR="00F370F0" w:rsidRPr="003B0184" w:rsidTr="003B0184">
        <w:trPr>
          <w:trHeight w:val="546"/>
        </w:trPr>
        <w:tc>
          <w:tcPr>
            <w:tcW w:w="472" w:type="dxa"/>
          </w:tcPr>
          <w:p w:rsidR="00F370F0" w:rsidRPr="003B0184" w:rsidRDefault="001170BA" w:rsidP="0012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Четверухина Мария Сергеевна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(бакалавр, магистр по направлению подготовки  "Педагогическое образование")</w:t>
            </w:r>
          </w:p>
        </w:tc>
        <w:tc>
          <w:tcPr>
            <w:tcW w:w="1418" w:type="dxa"/>
          </w:tcPr>
          <w:p w:rsidR="00F370F0" w:rsidRPr="00DF2FF1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969" w:type="dxa"/>
          </w:tcPr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образования" (72 ч., 2020 г.);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«Антитеррористическая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ОУ.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безопасность» (32 ч., 2022 г.);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в учебно-тренировочном процессе по виду спорта «лег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 атлетика» (20 ч., 2023 г.)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«Антидопинговое обеспечение в Российской Федерации» (16 ч., 2023 г.); </w:t>
            </w:r>
          </w:p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«Тренер по виду спорта (игровые виды спорта), преподаватель» (724 ч., 2022 г.)</w:t>
            </w:r>
          </w:p>
        </w:tc>
        <w:tc>
          <w:tcPr>
            <w:tcW w:w="1021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955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7" w:type="dxa"/>
          </w:tcPr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предмету «Физическая культура»</w:t>
            </w:r>
          </w:p>
          <w:p w:rsidR="00F370F0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УП.2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прикладные аспекты методической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УП.3 </w:t>
            </w: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F370F0" w:rsidRPr="003B0184" w:rsidTr="003B0184">
        <w:trPr>
          <w:trHeight w:val="834"/>
        </w:trPr>
        <w:tc>
          <w:tcPr>
            <w:tcW w:w="472" w:type="dxa"/>
          </w:tcPr>
          <w:p w:rsidR="00F370F0" w:rsidRPr="003B0184" w:rsidRDefault="001170BA" w:rsidP="00EE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9" w:type="dxa"/>
          </w:tcPr>
          <w:p w:rsidR="00F370F0" w:rsidRPr="003B0184" w:rsidRDefault="00F370F0" w:rsidP="00EE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184">
              <w:rPr>
                <w:rFonts w:ascii="Times New Roman" w:hAnsi="Times New Roman" w:cs="Times New Roman"/>
                <w:sz w:val="20"/>
                <w:szCs w:val="20"/>
              </w:rPr>
              <w:t>Яковкин Евгений Васильевич</w:t>
            </w:r>
          </w:p>
        </w:tc>
        <w:tc>
          <w:tcPr>
            <w:tcW w:w="1559" w:type="dxa"/>
          </w:tcPr>
          <w:p w:rsidR="00F370F0" w:rsidRPr="00DF2FF1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(«История», учитель истории), </w:t>
            </w:r>
          </w:p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418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969" w:type="dxa"/>
          </w:tcPr>
          <w:p w:rsidR="00F370F0" w:rsidRPr="00CD794B" w:rsidRDefault="00F370F0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   </w:t>
            </w:r>
          </w:p>
        </w:tc>
        <w:tc>
          <w:tcPr>
            <w:tcW w:w="1021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55" w:type="dxa"/>
          </w:tcPr>
          <w:p w:rsidR="00F370F0" w:rsidRPr="00CD794B" w:rsidRDefault="00F370F0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127" w:type="dxa"/>
          </w:tcPr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F370F0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370F0" w:rsidRPr="00DF2FF1" w:rsidRDefault="00F370F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История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581CC3" w:rsidRPr="003B0184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3B0184" w:rsidSect="00E7005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1284F"/>
    <w:rsid w:val="00044CF8"/>
    <w:rsid w:val="00063E69"/>
    <w:rsid w:val="00070552"/>
    <w:rsid w:val="00075A60"/>
    <w:rsid w:val="00077B22"/>
    <w:rsid w:val="00080D94"/>
    <w:rsid w:val="00087571"/>
    <w:rsid w:val="00093B75"/>
    <w:rsid w:val="0009503D"/>
    <w:rsid w:val="000B1241"/>
    <w:rsid w:val="000B6CCD"/>
    <w:rsid w:val="000D307F"/>
    <w:rsid w:val="000F3E0E"/>
    <w:rsid w:val="000F7C31"/>
    <w:rsid w:val="00104542"/>
    <w:rsid w:val="00110A24"/>
    <w:rsid w:val="001145F3"/>
    <w:rsid w:val="00114B36"/>
    <w:rsid w:val="001170BA"/>
    <w:rsid w:val="00125136"/>
    <w:rsid w:val="0014610E"/>
    <w:rsid w:val="001677F2"/>
    <w:rsid w:val="001A0BCD"/>
    <w:rsid w:val="001A646A"/>
    <w:rsid w:val="001A7228"/>
    <w:rsid w:val="001B2B24"/>
    <w:rsid w:val="001B5570"/>
    <w:rsid w:val="001F2F70"/>
    <w:rsid w:val="002025F1"/>
    <w:rsid w:val="00217C5D"/>
    <w:rsid w:val="00273540"/>
    <w:rsid w:val="00292427"/>
    <w:rsid w:val="0029412C"/>
    <w:rsid w:val="002B0DBA"/>
    <w:rsid w:val="002C17ED"/>
    <w:rsid w:val="002D1D7D"/>
    <w:rsid w:val="002D7852"/>
    <w:rsid w:val="002F55A0"/>
    <w:rsid w:val="003000FF"/>
    <w:rsid w:val="00312E28"/>
    <w:rsid w:val="00331C03"/>
    <w:rsid w:val="00335451"/>
    <w:rsid w:val="00335C9C"/>
    <w:rsid w:val="00346AD6"/>
    <w:rsid w:val="003A00A1"/>
    <w:rsid w:val="003A6E52"/>
    <w:rsid w:val="003B0184"/>
    <w:rsid w:val="003C4C36"/>
    <w:rsid w:val="003C742C"/>
    <w:rsid w:val="003F7683"/>
    <w:rsid w:val="00405C9A"/>
    <w:rsid w:val="00420D38"/>
    <w:rsid w:val="00427BD0"/>
    <w:rsid w:val="00427EBF"/>
    <w:rsid w:val="004400DF"/>
    <w:rsid w:val="00453F8F"/>
    <w:rsid w:val="00482146"/>
    <w:rsid w:val="00491D46"/>
    <w:rsid w:val="004A16D7"/>
    <w:rsid w:val="004B51A2"/>
    <w:rsid w:val="004B7036"/>
    <w:rsid w:val="004C3F7A"/>
    <w:rsid w:val="004E2B62"/>
    <w:rsid w:val="004F63B9"/>
    <w:rsid w:val="005008B9"/>
    <w:rsid w:val="00504C01"/>
    <w:rsid w:val="00505717"/>
    <w:rsid w:val="005316C6"/>
    <w:rsid w:val="00534935"/>
    <w:rsid w:val="00535CF1"/>
    <w:rsid w:val="00540EAC"/>
    <w:rsid w:val="00580E95"/>
    <w:rsid w:val="005812E5"/>
    <w:rsid w:val="00581CC3"/>
    <w:rsid w:val="005A1DA2"/>
    <w:rsid w:val="005F1FBF"/>
    <w:rsid w:val="00610D5B"/>
    <w:rsid w:val="00626569"/>
    <w:rsid w:val="006338EA"/>
    <w:rsid w:val="00636219"/>
    <w:rsid w:val="0064676C"/>
    <w:rsid w:val="00652C9D"/>
    <w:rsid w:val="00667353"/>
    <w:rsid w:val="0068672C"/>
    <w:rsid w:val="00692EC7"/>
    <w:rsid w:val="006C1956"/>
    <w:rsid w:val="006F6C91"/>
    <w:rsid w:val="00712339"/>
    <w:rsid w:val="0073093E"/>
    <w:rsid w:val="00740C81"/>
    <w:rsid w:val="00743976"/>
    <w:rsid w:val="0076368A"/>
    <w:rsid w:val="00770693"/>
    <w:rsid w:val="007B7887"/>
    <w:rsid w:val="007C517B"/>
    <w:rsid w:val="0081610E"/>
    <w:rsid w:val="008332D7"/>
    <w:rsid w:val="0084436F"/>
    <w:rsid w:val="008735A2"/>
    <w:rsid w:val="00884C52"/>
    <w:rsid w:val="008B2C21"/>
    <w:rsid w:val="008B4FA8"/>
    <w:rsid w:val="008C40FD"/>
    <w:rsid w:val="008C489E"/>
    <w:rsid w:val="008C7B01"/>
    <w:rsid w:val="008D6189"/>
    <w:rsid w:val="008F01BA"/>
    <w:rsid w:val="00925783"/>
    <w:rsid w:val="00937726"/>
    <w:rsid w:val="00987F60"/>
    <w:rsid w:val="009A232A"/>
    <w:rsid w:val="009B4303"/>
    <w:rsid w:val="009D376A"/>
    <w:rsid w:val="00A00D6F"/>
    <w:rsid w:val="00A02052"/>
    <w:rsid w:val="00A10F54"/>
    <w:rsid w:val="00A1241C"/>
    <w:rsid w:val="00A21A0E"/>
    <w:rsid w:val="00A2271D"/>
    <w:rsid w:val="00A26274"/>
    <w:rsid w:val="00A3252F"/>
    <w:rsid w:val="00A45ECB"/>
    <w:rsid w:val="00A51ECC"/>
    <w:rsid w:val="00A553C9"/>
    <w:rsid w:val="00A8577C"/>
    <w:rsid w:val="00AA7349"/>
    <w:rsid w:val="00AB69C0"/>
    <w:rsid w:val="00AC36DD"/>
    <w:rsid w:val="00B02084"/>
    <w:rsid w:val="00B123F2"/>
    <w:rsid w:val="00B127DB"/>
    <w:rsid w:val="00B368DB"/>
    <w:rsid w:val="00B7020D"/>
    <w:rsid w:val="00B70FFE"/>
    <w:rsid w:val="00B842CC"/>
    <w:rsid w:val="00BA25B3"/>
    <w:rsid w:val="00BB204B"/>
    <w:rsid w:val="00BB5158"/>
    <w:rsid w:val="00BC10BF"/>
    <w:rsid w:val="00BC59B3"/>
    <w:rsid w:val="00BD2DC7"/>
    <w:rsid w:val="00BE544C"/>
    <w:rsid w:val="00BF0C2F"/>
    <w:rsid w:val="00C15588"/>
    <w:rsid w:val="00C15C0D"/>
    <w:rsid w:val="00C24BB6"/>
    <w:rsid w:val="00C24FF9"/>
    <w:rsid w:val="00C44FAD"/>
    <w:rsid w:val="00C45BEB"/>
    <w:rsid w:val="00C770FD"/>
    <w:rsid w:val="00CA2AC0"/>
    <w:rsid w:val="00CB6E00"/>
    <w:rsid w:val="00CD196C"/>
    <w:rsid w:val="00CE6C91"/>
    <w:rsid w:val="00CE77F8"/>
    <w:rsid w:val="00D069E9"/>
    <w:rsid w:val="00D1748A"/>
    <w:rsid w:val="00D25F61"/>
    <w:rsid w:val="00D27228"/>
    <w:rsid w:val="00D32C31"/>
    <w:rsid w:val="00D55841"/>
    <w:rsid w:val="00D97FF1"/>
    <w:rsid w:val="00DC60BA"/>
    <w:rsid w:val="00DD4C1A"/>
    <w:rsid w:val="00DF1100"/>
    <w:rsid w:val="00DF55A9"/>
    <w:rsid w:val="00E63C5D"/>
    <w:rsid w:val="00E70056"/>
    <w:rsid w:val="00E70115"/>
    <w:rsid w:val="00E74D04"/>
    <w:rsid w:val="00E830CC"/>
    <w:rsid w:val="00EC74AF"/>
    <w:rsid w:val="00ED3693"/>
    <w:rsid w:val="00EE5AEF"/>
    <w:rsid w:val="00F14DF3"/>
    <w:rsid w:val="00F2008B"/>
    <w:rsid w:val="00F2776D"/>
    <w:rsid w:val="00F370F0"/>
    <w:rsid w:val="00F3751F"/>
    <w:rsid w:val="00F40632"/>
    <w:rsid w:val="00F51E5A"/>
    <w:rsid w:val="00F524AF"/>
    <w:rsid w:val="00F646C0"/>
    <w:rsid w:val="00F651A6"/>
    <w:rsid w:val="00F70ABE"/>
    <w:rsid w:val="00F9176F"/>
    <w:rsid w:val="00F9538C"/>
    <w:rsid w:val="00FA0241"/>
    <w:rsid w:val="00FA40A9"/>
    <w:rsid w:val="00FB340F"/>
    <w:rsid w:val="00FD196D"/>
    <w:rsid w:val="00FD2996"/>
    <w:rsid w:val="00FE0BA1"/>
    <w:rsid w:val="00FE2660"/>
    <w:rsid w:val="00FE6BDC"/>
    <w:rsid w:val="00FF3AB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98CAB-96CF-4628-88AA-5077FAA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89</cp:revision>
  <cp:lastPrinted>2023-10-10T07:49:00Z</cp:lastPrinted>
  <dcterms:created xsi:type="dcterms:W3CDTF">2023-09-20T09:19:00Z</dcterms:created>
  <dcterms:modified xsi:type="dcterms:W3CDTF">2024-03-29T08:02:00Z</dcterms:modified>
</cp:coreProperties>
</file>